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line="276" w:lineRule="auto"/>
        <w:ind w:left="-720" w:right="-72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[Date] </w:t>
      </w:r>
    </w:p>
    <w:p w:rsidR="00000000" w:rsidDel="00000000" w:rsidP="00000000" w:rsidRDefault="00000000" w:rsidRPr="00000000" w14:paraId="00000002">
      <w:pPr>
        <w:widowControl w:val="0"/>
        <w:spacing w:after="120" w:before="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Office Staff, </w:t>
      </w:r>
    </w:p>
    <w:p w:rsidR="00000000" w:rsidDel="00000000" w:rsidP="00000000" w:rsidRDefault="00000000" w:rsidRPr="00000000" w14:paraId="00000003">
      <w:pPr>
        <w:widowControl w:val="0"/>
        <w:spacing w:after="120" w:before="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wanted to let you know my class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[Grade__, Educator Name]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will be enjoying the outdoors as a regular learning space this year. We are excited to be taking part in the Take Me Outside year long Learning Challenge. </w:t>
      </w:r>
    </w:p>
    <w:p w:rsidR="00000000" w:rsidDel="00000000" w:rsidP="00000000" w:rsidRDefault="00000000" w:rsidRPr="00000000" w14:paraId="00000004">
      <w:pPr>
        <w:widowControl w:val="0"/>
        <w:spacing w:after="120" w:before="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want to provide you with some safety and logistics information so that you can always reach us and know where to find our class. </w:t>
      </w:r>
    </w:p>
    <w:p w:rsidR="00000000" w:rsidDel="00000000" w:rsidP="00000000" w:rsidRDefault="00000000" w:rsidRPr="00000000" w14:paraId="00000005">
      <w:pPr>
        <w:widowControl w:val="0"/>
        <w:spacing w:after="120" w:before="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Here is a list of the things I will always have with me when we are learning outdoors: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cell phone / school walkie talkie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aid kit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Bright supervision vest and whistle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120" w:before="0" w:line="276" w:lineRule="auto"/>
        <w:ind w:left="-90" w:right="-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Class list with student health info and parent contact information </w:t>
      </w:r>
    </w:p>
    <w:p w:rsidR="00000000" w:rsidDel="00000000" w:rsidP="00000000" w:rsidRDefault="00000000" w:rsidRPr="00000000" w14:paraId="0000000A">
      <w:pPr>
        <w:widowControl w:val="0"/>
        <w:spacing w:after="120" w:before="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plan to call the office and/or have a student submit this information on paper to the office each time we head outside for extended learning periods.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line="276" w:lineRule="auto"/>
        <w:ind w:left="-90" w:right="-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Time frame we are outside for: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afterAutospacing="0" w:before="0" w:line="276" w:lineRule="auto"/>
        <w:ind w:left="-90" w:right="-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Location our lesson will be in: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0" w:line="276" w:lineRule="auto"/>
        <w:ind w:left="-90" w:right="-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Numbers of students outside: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120" w:before="0" w:line="276" w:lineRule="auto"/>
        <w:ind w:left="-90" w:right="-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My cell number: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0F">
      <w:pPr>
        <w:widowControl w:val="0"/>
        <w:spacing w:after="120" w:before="0" w:line="276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feel free to chat with me anytime about any questions or concerns you may have. I greatly appreciate the office team’s support in taking my students outside for valuable learning time! </w:t>
      </w:r>
    </w:p>
    <w:p w:rsidR="00000000" w:rsidDel="00000000" w:rsidP="00000000" w:rsidRDefault="00000000" w:rsidRPr="00000000" w14:paraId="00000010">
      <w:pPr>
        <w:widowControl w:val="0"/>
        <w:spacing w:after="120" w:before="0" w:line="276" w:lineRule="auto"/>
        <w:ind w:left="-720" w:right="-72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{Teacher Signature}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990" w:top="297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-1130296</wp:posOffset>
          </wp:positionH>
          <wp:positionV relativeFrom="paragraph">
            <wp:posOffset>-457196</wp:posOffset>
          </wp:positionV>
          <wp:extent cx="7783137" cy="18439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00" r="300" t="0"/>
                  <a:stretch>
                    <a:fillRect/>
                  </a:stretch>
                </pic:blipFill>
                <pic:spPr>
                  <a:xfrm>
                    <a:off x="0" y="0"/>
                    <a:ext cx="7783137" cy="18439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color w:val="1bca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color w:val="1bca1b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oxQekLsZJBL55MdpEUXZldGMQ==">CgMxLjA4AHIhMUh6VVoxWWN4TFNqbzYyaF9NYVZBMGszRHZjQXlPMUUt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